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3DEB" w:rsidRDefault="004A3DEB">
      <w:pPr>
        <w:rPr>
          <w:rFonts w:hint="cs"/>
          <w:rtl/>
        </w:rPr>
      </w:pPr>
    </w:p>
    <w:p w:rsidR="00FE043E" w:rsidRPr="00FE043E" w:rsidRDefault="00FE043E">
      <w:pPr>
        <w:rPr>
          <w:rFonts w:hint="cs"/>
          <w:sz w:val="36"/>
          <w:szCs w:val="36"/>
          <w:rtl/>
        </w:rPr>
      </w:pPr>
      <w:bookmarkStart w:id="0" w:name="_GoBack"/>
      <w:bookmarkEnd w:id="0"/>
      <w:proofErr w:type="gramStart"/>
      <w:r w:rsidRPr="00FE043E">
        <w:rPr>
          <w:rFonts w:hint="cs"/>
          <w:sz w:val="36"/>
          <w:szCs w:val="36"/>
          <w:rtl/>
        </w:rPr>
        <w:t>هل</w:t>
      </w:r>
      <w:proofErr w:type="gramEnd"/>
      <w:r w:rsidRPr="00FE043E">
        <w:rPr>
          <w:rFonts w:hint="cs"/>
          <w:sz w:val="36"/>
          <w:szCs w:val="36"/>
          <w:rtl/>
        </w:rPr>
        <w:t xml:space="preserve"> يوجد طريقة لكتابة الرقم من اليسار لليمين بحيث عند كتابة الرقم 1 في اليسار ينتقل يمين ليكتب 5</w:t>
      </w:r>
    </w:p>
    <w:p w:rsidR="00FE043E" w:rsidRDefault="00FE043E">
      <w:pPr>
        <w:rPr>
          <w:rFonts w:hint="cs"/>
          <w:sz w:val="36"/>
          <w:szCs w:val="36"/>
          <w:rtl/>
        </w:rPr>
      </w:pPr>
      <w:r w:rsidRPr="00FE043E">
        <w:rPr>
          <w:rFonts w:hint="cs"/>
          <w:sz w:val="36"/>
          <w:szCs w:val="36"/>
          <w:rtl/>
        </w:rPr>
        <w:t>والمربع لا يكتب فيه الا رقم واحد فقط ويكون الانتقال تلقائي</w:t>
      </w:r>
    </w:p>
    <w:p w:rsidR="00FE043E" w:rsidRDefault="00FE043E">
      <w:pPr>
        <w:rPr>
          <w:rFonts w:hint="cs"/>
          <w:sz w:val="36"/>
          <w:szCs w:val="36"/>
          <w:rtl/>
        </w:rPr>
      </w:pPr>
    </w:p>
    <w:p w:rsidR="00FE043E" w:rsidRDefault="00FE043E">
      <w:pPr>
        <w:rPr>
          <w:rFonts w:hint="cs"/>
          <w:sz w:val="36"/>
          <w:szCs w:val="36"/>
          <w:rtl/>
        </w:rPr>
      </w:pPr>
      <w:r w:rsidRPr="00FE043E">
        <w:rPr>
          <w:rFonts w:hint="cs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3D9E7E" wp14:editId="52F616BF">
                <wp:simplePos x="0" y="0"/>
                <wp:positionH relativeFrom="column">
                  <wp:posOffset>238125</wp:posOffset>
                </wp:positionH>
                <wp:positionV relativeFrom="paragraph">
                  <wp:posOffset>104140</wp:posOffset>
                </wp:positionV>
                <wp:extent cx="1466850" cy="542925"/>
                <wp:effectExtent l="0" t="19050" r="38100" b="47625"/>
                <wp:wrapNone/>
                <wp:docPr id="1" name="سهم إلى اليمي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6850" cy="542925"/>
                        </a:xfrm>
                        <a:prstGeom prst="rightArrow">
                          <a:avLst>
                            <a:gd name="adj1" fmla="val 50000"/>
                            <a:gd name="adj2" fmla="val 150000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سهم إلى اليمين 1" o:spid="_x0000_s1026" type="#_x0000_t13" style="position:absolute;left:0;text-align:left;margin-left:18.75pt;margin-top:8.2pt;width:115.5pt;height:42.7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" adj="9608" fillcolor="#4f81bd [3204]" strokecolor="#243f60 [1604]" strokeweight="2pt"/>
            </w:pict>
          </mc:Fallback>
        </mc:AlternateContent>
      </w:r>
    </w:p>
    <w:tbl>
      <w:tblPr>
        <w:tblStyle w:val="a3"/>
        <w:tblpPr w:leftFromText="180" w:rightFromText="180" w:vertAnchor="text" w:horzAnchor="margin" w:tblpY="573"/>
        <w:bidiVisual/>
        <w:tblW w:w="0" w:type="auto"/>
        <w:tblLook w:val="04A0" w:firstRow="1" w:lastRow="0" w:firstColumn="1" w:lastColumn="0" w:noHBand="0" w:noVBand="1"/>
      </w:tblPr>
      <w:tblGrid>
        <w:gridCol w:w="852"/>
        <w:gridCol w:w="852"/>
        <w:gridCol w:w="852"/>
        <w:gridCol w:w="852"/>
        <w:gridCol w:w="852"/>
        <w:gridCol w:w="852"/>
        <w:gridCol w:w="852"/>
        <w:gridCol w:w="852"/>
        <w:gridCol w:w="853"/>
        <w:gridCol w:w="853"/>
      </w:tblGrid>
      <w:tr w:rsidR="00FE043E" w:rsidTr="00FE043E">
        <w:trPr>
          <w:trHeight w:val="841"/>
        </w:trPr>
        <w:tc>
          <w:tcPr>
            <w:tcW w:w="852" w:type="dxa"/>
            <w:vAlign w:val="center"/>
          </w:tcPr>
          <w:p w:rsidR="00FE043E" w:rsidRPr="00FE043E" w:rsidRDefault="00FE043E" w:rsidP="00FE043E">
            <w:pPr>
              <w:jc w:val="center"/>
              <w:rPr>
                <w:rFonts w:hint="cs"/>
                <w:sz w:val="52"/>
                <w:szCs w:val="52"/>
                <w:rtl/>
              </w:rPr>
            </w:pPr>
            <w:r w:rsidRPr="00FE043E">
              <w:rPr>
                <w:rFonts w:hint="cs"/>
                <w:sz w:val="52"/>
                <w:szCs w:val="52"/>
                <w:rtl/>
              </w:rPr>
              <w:t>7</w:t>
            </w:r>
          </w:p>
        </w:tc>
        <w:tc>
          <w:tcPr>
            <w:tcW w:w="852" w:type="dxa"/>
            <w:vAlign w:val="center"/>
          </w:tcPr>
          <w:p w:rsidR="00FE043E" w:rsidRPr="00FE043E" w:rsidRDefault="00FE043E" w:rsidP="00FE043E">
            <w:pPr>
              <w:jc w:val="center"/>
              <w:rPr>
                <w:rFonts w:hint="cs"/>
                <w:sz w:val="52"/>
                <w:szCs w:val="52"/>
                <w:rtl/>
              </w:rPr>
            </w:pPr>
            <w:r w:rsidRPr="00FE043E">
              <w:rPr>
                <w:rFonts w:hint="cs"/>
                <w:sz w:val="52"/>
                <w:szCs w:val="52"/>
                <w:rtl/>
              </w:rPr>
              <w:t>7</w:t>
            </w:r>
          </w:p>
        </w:tc>
        <w:tc>
          <w:tcPr>
            <w:tcW w:w="852" w:type="dxa"/>
            <w:vAlign w:val="center"/>
          </w:tcPr>
          <w:p w:rsidR="00FE043E" w:rsidRPr="00FE043E" w:rsidRDefault="00FE043E" w:rsidP="00FE043E">
            <w:pPr>
              <w:jc w:val="center"/>
              <w:rPr>
                <w:rFonts w:hint="cs"/>
                <w:sz w:val="52"/>
                <w:szCs w:val="52"/>
                <w:rtl/>
              </w:rPr>
            </w:pPr>
            <w:r w:rsidRPr="00FE043E">
              <w:rPr>
                <w:rFonts w:hint="cs"/>
                <w:sz w:val="52"/>
                <w:szCs w:val="52"/>
                <w:rtl/>
              </w:rPr>
              <w:t>7</w:t>
            </w:r>
          </w:p>
        </w:tc>
        <w:tc>
          <w:tcPr>
            <w:tcW w:w="852" w:type="dxa"/>
            <w:vAlign w:val="center"/>
          </w:tcPr>
          <w:p w:rsidR="00FE043E" w:rsidRPr="00FE043E" w:rsidRDefault="00FE043E" w:rsidP="00FE043E">
            <w:pPr>
              <w:jc w:val="center"/>
              <w:rPr>
                <w:rFonts w:hint="cs"/>
                <w:sz w:val="52"/>
                <w:szCs w:val="52"/>
                <w:rtl/>
              </w:rPr>
            </w:pPr>
            <w:r w:rsidRPr="00FE043E">
              <w:rPr>
                <w:rFonts w:hint="cs"/>
                <w:sz w:val="52"/>
                <w:szCs w:val="52"/>
                <w:rtl/>
              </w:rPr>
              <w:t>8</w:t>
            </w:r>
          </w:p>
        </w:tc>
        <w:tc>
          <w:tcPr>
            <w:tcW w:w="852" w:type="dxa"/>
            <w:vAlign w:val="center"/>
          </w:tcPr>
          <w:p w:rsidR="00FE043E" w:rsidRPr="00FE043E" w:rsidRDefault="00FE043E" w:rsidP="00FE043E">
            <w:pPr>
              <w:jc w:val="center"/>
              <w:rPr>
                <w:rFonts w:hint="cs"/>
                <w:sz w:val="52"/>
                <w:szCs w:val="52"/>
                <w:rtl/>
              </w:rPr>
            </w:pPr>
            <w:r w:rsidRPr="00FE043E">
              <w:rPr>
                <w:rFonts w:hint="cs"/>
                <w:sz w:val="52"/>
                <w:szCs w:val="52"/>
                <w:rtl/>
              </w:rPr>
              <w:t>9</w:t>
            </w:r>
          </w:p>
        </w:tc>
        <w:tc>
          <w:tcPr>
            <w:tcW w:w="852" w:type="dxa"/>
            <w:vAlign w:val="center"/>
          </w:tcPr>
          <w:p w:rsidR="00FE043E" w:rsidRPr="00FE043E" w:rsidRDefault="00FE043E" w:rsidP="00FE043E">
            <w:pPr>
              <w:jc w:val="center"/>
              <w:rPr>
                <w:rFonts w:hint="cs"/>
                <w:sz w:val="52"/>
                <w:szCs w:val="52"/>
                <w:rtl/>
              </w:rPr>
            </w:pPr>
            <w:r w:rsidRPr="00FE043E">
              <w:rPr>
                <w:rFonts w:hint="cs"/>
                <w:sz w:val="52"/>
                <w:szCs w:val="52"/>
                <w:rtl/>
              </w:rPr>
              <w:t>9</w:t>
            </w:r>
          </w:p>
        </w:tc>
        <w:tc>
          <w:tcPr>
            <w:tcW w:w="852" w:type="dxa"/>
            <w:vAlign w:val="center"/>
          </w:tcPr>
          <w:p w:rsidR="00FE043E" w:rsidRPr="00FE043E" w:rsidRDefault="00FE043E" w:rsidP="00FE043E">
            <w:pPr>
              <w:jc w:val="center"/>
              <w:rPr>
                <w:rFonts w:hint="cs"/>
                <w:sz w:val="52"/>
                <w:szCs w:val="52"/>
                <w:rtl/>
              </w:rPr>
            </w:pPr>
            <w:r w:rsidRPr="00FE043E">
              <w:rPr>
                <w:rFonts w:hint="cs"/>
                <w:sz w:val="52"/>
                <w:szCs w:val="52"/>
                <w:rtl/>
              </w:rPr>
              <w:t>8</w:t>
            </w:r>
          </w:p>
        </w:tc>
        <w:tc>
          <w:tcPr>
            <w:tcW w:w="852" w:type="dxa"/>
            <w:vAlign w:val="center"/>
          </w:tcPr>
          <w:p w:rsidR="00FE043E" w:rsidRPr="00FE043E" w:rsidRDefault="00FE043E" w:rsidP="00FE043E">
            <w:pPr>
              <w:jc w:val="center"/>
              <w:rPr>
                <w:rFonts w:hint="cs"/>
                <w:sz w:val="52"/>
                <w:szCs w:val="52"/>
                <w:rtl/>
              </w:rPr>
            </w:pPr>
            <w:r w:rsidRPr="00FE043E">
              <w:rPr>
                <w:rFonts w:hint="cs"/>
                <w:sz w:val="52"/>
                <w:szCs w:val="52"/>
                <w:rtl/>
              </w:rPr>
              <w:t>5</w:t>
            </w:r>
          </w:p>
        </w:tc>
        <w:tc>
          <w:tcPr>
            <w:tcW w:w="853" w:type="dxa"/>
            <w:vAlign w:val="center"/>
          </w:tcPr>
          <w:p w:rsidR="00FE043E" w:rsidRPr="00FE043E" w:rsidRDefault="00FE043E" w:rsidP="00FE043E">
            <w:pPr>
              <w:jc w:val="center"/>
              <w:rPr>
                <w:rFonts w:hint="cs"/>
                <w:sz w:val="52"/>
                <w:szCs w:val="52"/>
                <w:rtl/>
              </w:rPr>
            </w:pPr>
            <w:r w:rsidRPr="00FE043E">
              <w:rPr>
                <w:rFonts w:hint="cs"/>
                <w:sz w:val="52"/>
                <w:szCs w:val="52"/>
                <w:rtl/>
              </w:rPr>
              <w:t>5</w:t>
            </w:r>
          </w:p>
        </w:tc>
        <w:tc>
          <w:tcPr>
            <w:tcW w:w="853" w:type="dxa"/>
            <w:vAlign w:val="center"/>
          </w:tcPr>
          <w:p w:rsidR="00FE043E" w:rsidRPr="00FE043E" w:rsidRDefault="00FE043E" w:rsidP="00FE043E">
            <w:pPr>
              <w:jc w:val="center"/>
              <w:rPr>
                <w:rFonts w:hint="cs"/>
                <w:sz w:val="52"/>
                <w:szCs w:val="52"/>
                <w:rtl/>
              </w:rPr>
            </w:pPr>
            <w:r w:rsidRPr="00FE043E">
              <w:rPr>
                <w:rFonts w:hint="cs"/>
                <w:sz w:val="52"/>
                <w:szCs w:val="52"/>
                <w:rtl/>
              </w:rPr>
              <w:t>1</w:t>
            </w:r>
          </w:p>
        </w:tc>
      </w:tr>
    </w:tbl>
    <w:p w:rsidR="00FE043E" w:rsidRDefault="00FE043E">
      <w:pPr>
        <w:rPr>
          <w:rFonts w:hint="cs"/>
          <w:sz w:val="36"/>
          <w:szCs w:val="36"/>
          <w:rtl/>
        </w:rPr>
      </w:pPr>
    </w:p>
    <w:p w:rsidR="00FE043E" w:rsidRDefault="00FE043E">
      <w:pPr>
        <w:rPr>
          <w:rFonts w:hint="cs"/>
          <w:sz w:val="36"/>
          <w:szCs w:val="36"/>
          <w:rtl/>
        </w:rPr>
      </w:pPr>
    </w:p>
    <w:p w:rsidR="00FE043E" w:rsidRDefault="00FE043E">
      <w:pPr>
        <w:rPr>
          <w:rFonts w:hint="cs"/>
          <w:sz w:val="36"/>
          <w:szCs w:val="36"/>
          <w:rtl/>
        </w:rPr>
      </w:pPr>
    </w:p>
    <w:p w:rsidR="00FE043E" w:rsidRDefault="00FE043E">
      <w:pPr>
        <w:rPr>
          <w:rFonts w:hint="cs"/>
          <w:sz w:val="36"/>
          <w:szCs w:val="36"/>
          <w:rtl/>
        </w:rPr>
      </w:pPr>
    </w:p>
    <w:p w:rsidR="00FE043E" w:rsidRDefault="00FE043E">
      <w:pPr>
        <w:rPr>
          <w:rFonts w:hint="cs"/>
          <w:sz w:val="36"/>
          <w:szCs w:val="36"/>
          <w:rtl/>
        </w:rPr>
      </w:pPr>
    </w:p>
    <w:p w:rsidR="00FE043E" w:rsidRDefault="00FE043E">
      <w:pPr>
        <w:rPr>
          <w:rFonts w:hint="cs"/>
          <w:sz w:val="36"/>
          <w:szCs w:val="36"/>
          <w:rtl/>
        </w:rPr>
      </w:pPr>
    </w:p>
    <w:p w:rsidR="00FE043E" w:rsidRPr="00FE043E" w:rsidRDefault="00FE043E">
      <w:pPr>
        <w:rPr>
          <w:rFonts w:hint="cs"/>
          <w:sz w:val="36"/>
          <w:szCs w:val="36"/>
          <w:rtl/>
        </w:rPr>
      </w:pPr>
    </w:p>
    <w:sectPr w:rsidR="00FE043E" w:rsidRPr="00FE043E" w:rsidSect="00FE043E">
      <w:pgSz w:w="11906" w:h="16838"/>
      <w:pgMar w:top="426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5812"/>
    <w:rsid w:val="004A3DEB"/>
    <w:rsid w:val="00EC051E"/>
    <w:rsid w:val="00F55812"/>
    <w:rsid w:val="00FE0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043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E04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043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E04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27</Words>
  <Characters>160</Characters>
  <Application>Microsoft Office Word</Application>
  <DocSecurity>0</DocSecurity>
  <Lines>1</Lines>
  <Paragraphs>1</Paragraphs>
  <ScaleCrop>false</ScaleCrop>
  <Company/>
  <LinksUpToDate>false</LinksUpToDate>
  <CharactersWithSpaces>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2023-05-29T13:39:00Z</dcterms:created>
  <dcterms:modified xsi:type="dcterms:W3CDTF">2023-05-29T13:43:00Z</dcterms:modified>
</cp:coreProperties>
</file>